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6"/>
        <w:gridCol w:w="3489"/>
        <w:gridCol w:w="3847"/>
        <w:gridCol w:w="3297"/>
        <w:gridCol w:w="3297"/>
      </w:tblGrid>
      <w:tr w:rsidR="006304C2" w:rsidRPr="001E78A8" w:rsidTr="006304C2">
        <w:tc>
          <w:tcPr>
            <w:tcW w:w="5000" w:type="pct"/>
            <w:gridSpan w:val="5"/>
          </w:tcPr>
          <w:p w:rsidR="006304C2" w:rsidRPr="005B6BB6" w:rsidRDefault="006304C2" w:rsidP="005B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 задание на 08.11.2021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FF0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 класс</w:t>
            </w:r>
          </w:p>
        </w:tc>
        <w:tc>
          <w:tcPr>
            <w:tcW w:w="1301" w:type="pct"/>
            <w:shd w:val="clear" w:color="auto" w:fill="FF0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15" w:type="pct"/>
            <w:shd w:val="clear" w:color="auto" w:fill="FFC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15" w:type="pct"/>
            <w:shd w:val="clear" w:color="auto" w:fill="00B05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301" w:type="pct"/>
          </w:tcPr>
          <w:p w:rsidR="006304C2" w:rsidRPr="001E78A8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115" w:type="pct"/>
          </w:tcPr>
          <w:p w:rsidR="006304C2" w:rsidRPr="001E78A8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115" w:type="pct"/>
          </w:tcPr>
          <w:p w:rsidR="006304C2" w:rsidRPr="001E78A8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1180" w:type="pct"/>
          </w:tcPr>
          <w:p w:rsidR="006304C2" w:rsidRPr="00D37E05" w:rsidRDefault="00735E61" w:rsidP="009E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E61">
              <w:rPr>
                <w:rFonts w:ascii="Times New Roman" w:hAnsi="Times New Roman" w:cs="Times New Roman"/>
                <w:sz w:val="28"/>
                <w:szCs w:val="28"/>
              </w:rPr>
              <w:t xml:space="preserve">Решить №243(3), 245 отправить фотографии выполненных заданий на адрес: </w:t>
            </w:r>
            <w:hyperlink r:id="rId5" w:history="1">
              <w:r w:rsidRPr="00663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1" w:type="pct"/>
          </w:tcPr>
          <w:p w:rsidR="006304C2" w:rsidRPr="005B6BB6" w:rsidRDefault="001B1CD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D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13, решить №267, 269, отправить фотографии выполненных заданий на адрес: </w:t>
            </w:r>
            <w:hyperlink r:id="rId6" w:history="1">
              <w:r w:rsidRPr="0066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6304C2" w:rsidRPr="001E78A8" w:rsidRDefault="00131ADA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D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 в учебнике,</w:t>
            </w:r>
            <w:r w:rsidRPr="00131ADA">
              <w:rPr>
                <w:rFonts w:ascii="Times New Roman" w:hAnsi="Times New Roman" w:cs="Times New Roman"/>
                <w:sz w:val="24"/>
                <w:szCs w:val="24"/>
              </w:rPr>
              <w:t xml:space="preserve">  № 3 прочитать диалог, № 4 (дополнить предложения правильным именем), задание выполнить в тетради, ответ сфотографировать и прислать на эл. адрес </w:t>
            </w:r>
            <w:hyperlink r:id="rId7" w:history="1">
              <w:r w:rsidR="00380DD4" w:rsidRPr="00A212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 w:rsidR="0038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15" w:type="pct"/>
          </w:tcPr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 с противительными союзами.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 (синий) – с.49 Контрольные вопросы и задания (выполнить письменно; писать номер задания и ответ.)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Письменно упр. 78.</w:t>
            </w:r>
          </w:p>
          <w:p w:rsidR="006304C2" w:rsidRPr="001E78A8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присылай по адресу: </w:t>
            </w:r>
            <w:hyperlink r:id="rId8" w:history="1">
              <w:r w:rsidRPr="0066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5B6BB6" w:rsidRDefault="006304C2" w:rsidP="005B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Перерыв 20 минут</w:t>
            </w:r>
          </w:p>
        </w:tc>
      </w:tr>
      <w:tr w:rsidR="006304C2" w:rsidRPr="001E78A8" w:rsidTr="006304C2">
        <w:trPr>
          <w:trHeight w:val="340"/>
        </w:trPr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ПТО</w:t>
            </w:r>
          </w:p>
        </w:tc>
        <w:tc>
          <w:tcPr>
            <w:tcW w:w="1301" w:type="pct"/>
          </w:tcPr>
          <w:p w:rsidR="006304C2" w:rsidRPr="001E78A8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115" w:type="pct"/>
          </w:tcPr>
          <w:p w:rsidR="006304C2" w:rsidRPr="001E78A8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115" w:type="pct"/>
          </w:tcPr>
          <w:p w:rsidR="006304C2" w:rsidRPr="001E78A8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</w:tr>
      <w:tr w:rsidR="006304C2" w:rsidRPr="001E78A8" w:rsidTr="006304C2">
        <w:trPr>
          <w:trHeight w:val="828"/>
        </w:trPr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1180" w:type="pct"/>
          </w:tcPr>
          <w:p w:rsidR="006A32CE" w:rsidRPr="006A32CE" w:rsidRDefault="006A32CE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CE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стр. 40-56, письменно выполнить задания в рабочей тетради стр. 32.</w:t>
            </w:r>
          </w:p>
          <w:p w:rsidR="006A32CE" w:rsidRPr="006A32CE" w:rsidRDefault="006A32CE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C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6304C2" w:rsidRPr="00287A84" w:rsidRDefault="006A32CE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212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pct"/>
          </w:tcPr>
          <w:p w:rsidR="006304C2" w:rsidRPr="00380DD4" w:rsidRDefault="00131ADA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​стр. 38 в учебнике, тексты с 1 по 4 читать, выбрать один текст и </w:t>
            </w:r>
            <w:proofErr w:type="spellStart"/>
            <w:r w:rsidRPr="003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первести</w:t>
            </w:r>
            <w:proofErr w:type="spellEnd"/>
            <w:r w:rsidRPr="0038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 на русский язык, перевод записать в тетрадь, ответ сфотографировать и прислать на эл. адрес: </w:t>
            </w:r>
            <w:hyperlink r:id="rId10" w:history="1">
              <w:r w:rsidR="00380DD4" w:rsidRPr="00A212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 w:rsidR="0038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Реки 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с.110-118 (П.- 16); Внимательно прочитать весь параграф, работая по рисункам – 64; 65; 66; 67; 68;69; 70; 71; 72; 73.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proofErr w:type="gramStart"/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аписать тему.; с. 117 Выводы записать в тетрадь. С.118 табличку Ключевые слова и выражения записать в тетрадь.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Устно – с.118 Вопросы и задания - №1 выполнить </w:t>
            </w:r>
            <w:r w:rsidRPr="00E0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обязательно! - 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(работа с Атласом).</w:t>
            </w:r>
          </w:p>
          <w:p w:rsidR="006304C2" w:rsidRPr="001E78A8" w:rsidRDefault="00E02D8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присылай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hyperlink r:id="rId11" w:history="1">
              <w:r w:rsidRPr="0066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6A32CE" w:rsidRPr="006A32CE" w:rsidRDefault="006A32CE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выполнить задания 1-8 в рабочей тетради стр.34-40.</w:t>
            </w:r>
          </w:p>
          <w:p w:rsidR="006A32CE" w:rsidRPr="006A32CE" w:rsidRDefault="006A32CE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C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6304C2" w:rsidRPr="001E78A8" w:rsidRDefault="006A32CE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212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4C2" w:rsidRPr="001E78A8" w:rsidTr="006304C2">
        <w:trPr>
          <w:trHeight w:val="449"/>
        </w:trPr>
        <w:tc>
          <w:tcPr>
            <w:tcW w:w="5000" w:type="pct"/>
            <w:gridSpan w:val="5"/>
          </w:tcPr>
          <w:p w:rsidR="006304C2" w:rsidRPr="005B6BB6" w:rsidRDefault="006304C2" w:rsidP="005B6BB6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Перерыв 10</w:t>
            </w: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минут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1301" w:type="pct"/>
          </w:tcPr>
          <w:p w:rsidR="006304C2" w:rsidRPr="001E78A8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15" w:type="pct"/>
          </w:tcPr>
          <w:p w:rsid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115" w:type="pct"/>
          </w:tcPr>
          <w:p w:rsidR="006304C2" w:rsidRPr="001E78A8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180" w:type="pct"/>
          </w:tcPr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  Имя существительное.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Учебник – с.68 – 70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параграф.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Письменно упр. 90; упр. 92.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Устно 3 раза внимательно прочитать правило с. 70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присылай по адресу: </w:t>
            </w:r>
            <w:hyperlink r:id="rId13" w:history="1">
              <w:r w:rsidRPr="0066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C2" w:rsidRPr="00F41881" w:rsidRDefault="006304C2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   Морфологический разбор причастия.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Учебник с. 67 – 68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П-25 внимательно прочитать, обратить внимание на Письменный разбор.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упр. 152. (В задании сказано: разберите 2 причастия письменно, но вам нужно разобрать письменно каждое из всех причастий!)</w:t>
            </w:r>
          </w:p>
          <w:p w:rsidR="006304C2" w:rsidRPr="001E78A8" w:rsidRDefault="00E02D87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присылай по адресу: </w:t>
            </w:r>
            <w:hyperlink r:id="rId14" w:history="1">
              <w:r w:rsidRPr="0066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6A32CE" w:rsidRPr="006A32CE" w:rsidRDefault="006A32CE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CE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proofErr w:type="gramStart"/>
            <w:r w:rsidRPr="006A32CE">
              <w:rPr>
                <w:rFonts w:ascii="Times New Roman" w:hAnsi="Times New Roman" w:cs="Times New Roman"/>
                <w:sz w:val="24"/>
                <w:szCs w:val="24"/>
              </w:rPr>
              <w:t>прочитать §17 устно ответить</w:t>
            </w:r>
            <w:proofErr w:type="gramEnd"/>
            <w:r w:rsidRPr="006A32C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 конце §. Письменно (в тетради) ответить на вопр.3.</w:t>
            </w:r>
          </w:p>
          <w:p w:rsidR="006A32CE" w:rsidRPr="006A32CE" w:rsidRDefault="006A32CE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C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6304C2" w:rsidRPr="001E78A8" w:rsidRDefault="006A32CE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212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6304C2" w:rsidRPr="001E78A8" w:rsidRDefault="00735E6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8,9, решить №136, 138,160,161, отправить фотографии выполненных заданий на адрес: </w:t>
            </w:r>
            <w:hyperlink r:id="rId16" w:history="1">
              <w:r w:rsidRPr="0066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287A84" w:rsidRDefault="006304C2" w:rsidP="005B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Перерыв 1</w:t>
            </w: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0 минут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и развитие речи</w:t>
            </w:r>
          </w:p>
        </w:tc>
        <w:tc>
          <w:tcPr>
            <w:tcW w:w="1301" w:type="pct"/>
          </w:tcPr>
          <w:p w:rsidR="006304C2" w:rsidRPr="001E78A8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1115" w:type="pct"/>
          </w:tcPr>
          <w:p w:rsidR="006304C2" w:rsidRPr="001E78A8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115" w:type="pct"/>
          </w:tcPr>
          <w:p w:rsidR="006304C2" w:rsidRPr="001E78A8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180" w:type="pct"/>
          </w:tcPr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  Михаил Юрьевич Лермонтов. Слово о писателе. « Бородино».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Учебник с. 76 – 82 ПРОЧИТАТЬ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присылай по адресу: </w:t>
            </w:r>
            <w:hyperlink r:id="rId17" w:history="1">
              <w:r w:rsidRPr="0066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4C2" w:rsidRPr="00287A84" w:rsidRDefault="00E02D8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pct"/>
          </w:tcPr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gramStart"/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 - поэма об историческом прошлом России.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Учебник с. 141-145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выполнить задания 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– с.158 «Размышляем о прочитанном» №1,2,3. 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присылай по адресу: </w:t>
            </w:r>
            <w:hyperlink r:id="rId18" w:history="1">
              <w:r w:rsidRPr="0066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6304C2" w:rsidRPr="001E78A8" w:rsidRDefault="00735E6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11- повторить, п. 12,13 -учить, решить упражнение 11, отправить фотографии выполненных заданий на адрес: </w:t>
            </w:r>
            <w:hyperlink r:id="rId19" w:history="1">
              <w:r w:rsidRPr="0066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6304C2" w:rsidRPr="00380DD4" w:rsidRDefault="00131ADA" w:rsidP="00287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D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стр. 70-75 в учебнике прочитать текст, стр. 76 № 3 выполнить тестовое задание по тексту, решение задания записать в тетрадь, ответ сфотографировать и прислать на эл. почту: </w:t>
            </w:r>
            <w:hyperlink r:id="rId20" w:history="1">
              <w:r w:rsidR="00380DD4" w:rsidRPr="00A21291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marina.gubareva.89@bk.ru</w:t>
              </w:r>
            </w:hyperlink>
            <w:r w:rsidR="00380DD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287A84" w:rsidRDefault="006304C2" w:rsidP="0063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Перерыв 20 минут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6304C2" w:rsidRP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ПТО</w:t>
            </w:r>
          </w:p>
        </w:tc>
        <w:tc>
          <w:tcPr>
            <w:tcW w:w="1301" w:type="pct"/>
          </w:tcPr>
          <w:p w:rsidR="006304C2" w:rsidRP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115" w:type="pct"/>
          </w:tcPr>
          <w:p w:rsidR="006304C2" w:rsidRP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115" w:type="pct"/>
          </w:tcPr>
          <w:p w:rsidR="006304C2" w:rsidRP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180" w:type="pct"/>
          </w:tcPr>
          <w:p w:rsidR="006A32CE" w:rsidRPr="006A32CE" w:rsidRDefault="006A32CE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CE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стр. 40-56, письменно выполнить задания в рабочей тетради стр. 32.</w:t>
            </w:r>
          </w:p>
          <w:p w:rsidR="006A32CE" w:rsidRPr="006A32CE" w:rsidRDefault="006A32CE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C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6304C2" w:rsidRPr="001E78A8" w:rsidRDefault="006A32CE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212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pct"/>
          </w:tcPr>
          <w:p w:rsidR="006304C2" w:rsidRPr="001E78A8" w:rsidRDefault="00735E6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1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о классификации текстильных волокон животного происхождения, способах их получения (к 15.11.2021)</w:t>
            </w:r>
          </w:p>
        </w:tc>
        <w:tc>
          <w:tcPr>
            <w:tcW w:w="1115" w:type="pct"/>
          </w:tcPr>
          <w:p w:rsidR="006304C2" w:rsidRPr="001E78A8" w:rsidRDefault="00735E6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1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по теме: «Бумагопластика. Разновидность модульного оригами</w:t>
            </w:r>
            <w:proofErr w:type="gramStart"/>
            <w:r w:rsidRPr="00735E61">
              <w:rPr>
                <w:rFonts w:ascii="Times New Roman" w:hAnsi="Times New Roman" w:cs="Times New Roman"/>
                <w:sz w:val="24"/>
                <w:szCs w:val="24"/>
              </w:rPr>
              <w:t>.»  (</w:t>
            </w:r>
            <w:proofErr w:type="gramEnd"/>
            <w:r w:rsidRPr="00735E61">
              <w:rPr>
                <w:rFonts w:ascii="Times New Roman" w:hAnsi="Times New Roman" w:cs="Times New Roman"/>
                <w:sz w:val="24"/>
                <w:szCs w:val="24"/>
              </w:rPr>
              <w:t xml:space="preserve">к 15.11.2021). Выполненное задание отправить на адрес: </w:t>
            </w:r>
            <w:hyperlink r:id="rId22" w:history="1">
              <w:r w:rsidRPr="0066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Тема урока: Центральный район: особенности населения.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Учебник – с.111 – 117.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 – 19 изучить самостоятельно, обязательно работая с рисунками к этому параграфу. (начинать со с. 111)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Письменно: Тема. ВЫВОДЫ на с. 116 и КЛЮЧЕВЫЕ СЛОВА и ВЫРАЖЕНИЯ</w:t>
            </w:r>
            <w:proofErr w:type="gramStart"/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аписать в тетрадь.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с. 117 – выполнить. Эта работа </w:t>
            </w:r>
            <w:r w:rsidRPr="00E0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оцениваться как Проект в четверг утром дистанционно.</w:t>
            </w:r>
          </w:p>
          <w:p w:rsidR="006304C2" w:rsidRPr="001E78A8" w:rsidRDefault="00E02D8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тетради; презентацию к проекту (для проверки) присылай по адресу: </w:t>
            </w:r>
            <w:hyperlink r:id="rId23" w:history="1">
              <w:r w:rsidRPr="0066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D37E05" w:rsidRDefault="006304C2" w:rsidP="0063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Перерыв 20 минут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6304C2" w:rsidRP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301" w:type="pct"/>
          </w:tcPr>
          <w:p w:rsidR="006304C2" w:rsidRP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115" w:type="pct"/>
          </w:tcPr>
          <w:p w:rsidR="006304C2" w:rsidRP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15" w:type="pct"/>
          </w:tcPr>
          <w:p w:rsidR="006304C2" w:rsidRP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13:40-13:20</w:t>
            </w:r>
          </w:p>
        </w:tc>
        <w:tc>
          <w:tcPr>
            <w:tcW w:w="1180" w:type="pct"/>
          </w:tcPr>
          <w:p w:rsidR="006304C2" w:rsidRDefault="00380DD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кроссворд</w:t>
            </w:r>
          </w:p>
          <w:p w:rsidR="00380DD4" w:rsidRPr="00380DD4" w:rsidRDefault="00380DD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ответ сфотографировать и прислать на эл. почту: </w:t>
            </w:r>
            <w:hyperlink r:id="rId24" w:history="1">
              <w:r w:rsidRPr="00A212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pct"/>
          </w:tcPr>
          <w:p w:rsidR="006304C2" w:rsidRDefault="00380DD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Сделать кроссворд</w:t>
            </w:r>
          </w:p>
          <w:p w:rsidR="00380DD4" w:rsidRPr="001E78A8" w:rsidRDefault="00380DD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ответ сфотографировать и прислать на эл. почту: </w:t>
            </w:r>
            <w:hyperlink r:id="rId25" w:history="1">
              <w:r w:rsidRPr="00A212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Роль второстепенных членов в предложении. 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Учебник с. 71 – 73.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>Устно параграф 23 изучить.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выполнить упр. 121.   </w:t>
            </w:r>
          </w:p>
          <w:p w:rsidR="00E02D87" w:rsidRPr="00E02D87" w:rsidRDefault="00E02D87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7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присылай по адресу: </w:t>
            </w:r>
            <w:hyperlink r:id="rId26" w:history="1">
              <w:r w:rsidRPr="0066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6304C2" w:rsidRPr="001E78A8" w:rsidRDefault="00735E6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8,9, решить №136, 138,160,161, отправить фотографии выполненных заданий на адрес: </w:t>
            </w:r>
            <w:hyperlink r:id="rId27" w:history="1">
              <w:r w:rsidRPr="0066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48EC" w:rsidRPr="001E78A8" w:rsidRDefault="00BC48EC" w:rsidP="00BC48EC">
      <w:pPr>
        <w:rPr>
          <w:rFonts w:ascii="Times New Roman" w:hAnsi="Times New Roman" w:cs="Times New Roman"/>
          <w:sz w:val="24"/>
          <w:szCs w:val="24"/>
        </w:rPr>
      </w:pPr>
    </w:p>
    <w:p w:rsidR="00D54EB6" w:rsidRDefault="00D54EB6"/>
    <w:sectPr w:rsidR="00D54EB6" w:rsidSect="009B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8EC"/>
    <w:rsid w:val="000B124C"/>
    <w:rsid w:val="000F3C34"/>
    <w:rsid w:val="00131ADA"/>
    <w:rsid w:val="001B1CDE"/>
    <w:rsid w:val="00287A84"/>
    <w:rsid w:val="00380DD4"/>
    <w:rsid w:val="005B6BB6"/>
    <w:rsid w:val="006304C2"/>
    <w:rsid w:val="006A32CE"/>
    <w:rsid w:val="00735E61"/>
    <w:rsid w:val="008708CF"/>
    <w:rsid w:val="00AE4A7D"/>
    <w:rsid w:val="00BC48EC"/>
    <w:rsid w:val="00D54EB6"/>
    <w:rsid w:val="00E02D87"/>
    <w:rsid w:val="00E97DA9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4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vorontsova64@mail.ru" TargetMode="External"/><Relationship Id="rId13" Type="http://schemas.openxmlformats.org/officeDocument/2006/relationships/hyperlink" Target="mailto:ms.vorontsova64@mail.ru" TargetMode="External"/><Relationship Id="rId18" Type="http://schemas.openxmlformats.org/officeDocument/2006/relationships/hyperlink" Target="mailto:ms.vorontsova64@mail.ru" TargetMode="External"/><Relationship Id="rId26" Type="http://schemas.openxmlformats.org/officeDocument/2006/relationships/hyperlink" Target="mailto:ms.vorontsova64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urtova-83@mail.ru" TargetMode="External"/><Relationship Id="rId7" Type="http://schemas.openxmlformats.org/officeDocument/2006/relationships/hyperlink" Target="mailto:marina.gubareva.89@bk.ru" TargetMode="External"/><Relationship Id="rId12" Type="http://schemas.openxmlformats.org/officeDocument/2006/relationships/hyperlink" Target="mailto:purtova-83@mail.ru" TargetMode="External"/><Relationship Id="rId17" Type="http://schemas.openxmlformats.org/officeDocument/2006/relationships/hyperlink" Target="mailto:ms.vorontsova64@mail.ru" TargetMode="External"/><Relationship Id="rId25" Type="http://schemas.openxmlformats.org/officeDocument/2006/relationships/hyperlink" Target="mailto:marina.gubareva.89@b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ksana.gritsenko.67@bk.ru" TargetMode="External"/><Relationship Id="rId20" Type="http://schemas.openxmlformats.org/officeDocument/2006/relationships/hyperlink" Target="mailto:marina.gubareva.89@bk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ksana.gritsenko.67@bk.ru" TargetMode="External"/><Relationship Id="rId11" Type="http://schemas.openxmlformats.org/officeDocument/2006/relationships/hyperlink" Target="mailto:ms.vorontsova64@mail.ru" TargetMode="External"/><Relationship Id="rId24" Type="http://schemas.openxmlformats.org/officeDocument/2006/relationships/hyperlink" Target="mailto:marina.gubareva.89@bk.ru" TargetMode="External"/><Relationship Id="rId5" Type="http://schemas.openxmlformats.org/officeDocument/2006/relationships/hyperlink" Target="mailto:oksana.gritsenko.67@bk.ru" TargetMode="External"/><Relationship Id="rId15" Type="http://schemas.openxmlformats.org/officeDocument/2006/relationships/hyperlink" Target="mailto:purtova-83@mail.ru" TargetMode="External"/><Relationship Id="rId23" Type="http://schemas.openxmlformats.org/officeDocument/2006/relationships/hyperlink" Target="mailto:ms.vorontsova64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arina.gubareva.89@bk.ru" TargetMode="External"/><Relationship Id="rId19" Type="http://schemas.openxmlformats.org/officeDocument/2006/relationships/hyperlink" Target="mailto:oksana.gritsenko.67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rtova-83@mail.ru" TargetMode="External"/><Relationship Id="rId14" Type="http://schemas.openxmlformats.org/officeDocument/2006/relationships/hyperlink" Target="mailto:ms.vorontsova64@mail.ru" TargetMode="External"/><Relationship Id="rId22" Type="http://schemas.openxmlformats.org/officeDocument/2006/relationships/hyperlink" Target="mailto:oksana.gritsenko.67@bk.ru" TargetMode="External"/><Relationship Id="rId27" Type="http://schemas.openxmlformats.org/officeDocument/2006/relationships/hyperlink" Target="mailto:oksana.gritsenko.6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</cp:lastModifiedBy>
  <cp:revision>9</cp:revision>
  <dcterms:created xsi:type="dcterms:W3CDTF">2020-11-17T14:28:00Z</dcterms:created>
  <dcterms:modified xsi:type="dcterms:W3CDTF">2021-11-08T05:22:00Z</dcterms:modified>
</cp:coreProperties>
</file>